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5BD" w:rsidRDefault="00156652" w:rsidP="006F35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-568325</wp:posOffset>
            </wp:positionV>
            <wp:extent cx="6912610" cy="10125075"/>
            <wp:effectExtent l="0" t="0" r="2540" b="9525"/>
            <wp:wrapSquare wrapText="bothSides"/>
            <wp:docPr id="1" name="Рисунок 1" descr="C:\Users\Victoria\Desktop\Положение  Эко сортировка 20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Положение  Эко сортировка 2024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/>
                    <a:stretch/>
                  </pic:blipFill>
                  <pic:spPr bwMode="auto">
                    <a:xfrm>
                      <a:off x="0" y="0"/>
                      <a:ext cx="691261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DC" w:rsidRDefault="00FA1A57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2.6</w:t>
      </w:r>
      <w:r w:rsidR="000700DC" w:rsidRPr="00070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70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Сдать батарейки можно в приемнике </w:t>
      </w:r>
      <w:r w:rsidR="00752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гипермаркета </w:t>
      </w:r>
      <w:proofErr w:type="spellStart"/>
      <w:r w:rsidR="00752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Леруа</w:t>
      </w:r>
      <w:proofErr w:type="spellEnd"/>
      <w:r w:rsidR="00752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Мерлен</w:t>
      </w:r>
      <w:proofErr w:type="spellEnd"/>
      <w:r w:rsid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адресу: </w:t>
      </w:r>
      <w:proofErr w:type="spellStart"/>
      <w:r w:rsid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Карболитовская</w:t>
      </w:r>
      <w:proofErr w:type="spellEnd"/>
      <w:r w:rsid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16Б., пр. Ленинградский, 28Б</w:t>
      </w:r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00DC" w:rsidRPr="00780870" w:rsidRDefault="00780870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Сдать </w:t>
      </w:r>
      <w:r w:rsidRP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полиэтиленовые бутылки 1, PET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«Точка сбора</w:t>
      </w:r>
      <w:r w:rsidRPr="00780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ул. </w:t>
      </w:r>
      <w:r w:rsidRPr="0078087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Таврическая</w:t>
      </w:r>
      <w:r w:rsidRPr="00780870">
        <w:rPr>
          <w:rFonts w:ascii="Times New Roman" w:hAnsi="Times New Roman" w:cs="Times New Roman"/>
          <w:sz w:val="24"/>
          <w:szCs w:val="24"/>
          <w:shd w:val="clear" w:color="auto" w:fill="FFFFFF"/>
        </w:rPr>
        <w:t>, 37 (за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магазином «Калина-Малина»</w:t>
      </w:r>
      <w:r w:rsidRPr="0078087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DF6AFE" w:rsidRPr="001F324C" w:rsidRDefault="00FA1A57" w:rsidP="001F3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2.7. </w:t>
      </w:r>
      <w:r w:rsidR="00AC25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</w:t>
      </w:r>
      <w:r w:rsidR="0001460D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отоконкурс </w:t>
      </w:r>
      <w:r w:rsidR="001F3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теме: </w:t>
      </w:r>
      <w:r w:rsidR="0001460D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1F32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</w:t>
      </w:r>
      <w:r w:rsidR="0001460D" w:rsidRPr="00DF6A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охрани природу Кузбасса!</w:t>
      </w:r>
      <w:r w:rsidR="0001460D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1F3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F324C" w:rsidRP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(принимаются фотографии об экологических акциях, мероп</w:t>
      </w:r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риятиях, праздниках, посвященных</w:t>
      </w:r>
      <w:r w:rsidR="001F324C" w:rsidRP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Дням защ</w:t>
      </w:r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иты от экологической опасности) </w:t>
      </w:r>
      <w:r w:rsidR="002D5193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электронную почту:</w:t>
      </w:r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kochergina</w:t>
        </w:r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_</w:t>
        </w:r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ira</w:t>
        </w:r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inbox</w:t>
        </w:r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CE50B1" w:rsidRPr="0011615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5193" w:rsidRPr="00DF6AFE">
        <w:rPr>
          <w:rFonts w:ascii="Times New Roman" w:hAnsi="Times New Roman" w:cs="Times New Roman"/>
          <w:color w:val="000000"/>
          <w:sz w:val="24"/>
          <w:szCs w:val="24"/>
        </w:rPr>
        <w:t xml:space="preserve">и анкета </w:t>
      </w:r>
      <w:r w:rsidR="0047125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D5193" w:rsidRPr="00DF6AFE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  <w:r w:rsidR="0047125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D5193" w:rsidRPr="00DF6A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D5193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F324C" w:rsidRP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35BD" w:rsidRPr="00DF6AFE" w:rsidRDefault="009F6DAB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991D7E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Сроки проведения Конкурса</w:t>
      </w:r>
      <w:r w:rsidR="00991D7E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1460D" w:rsidRPr="00DF6AFE" w:rsidRDefault="009F6DAB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91D7E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r w:rsidR="00CE50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принимаются на К</w:t>
      </w:r>
      <w:r w:rsidR="0001460D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 </w:t>
      </w:r>
      <w:r w:rsidR="00CE50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8</w:t>
      </w:r>
      <w:r w:rsidR="001F3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</w:t>
      </w:r>
      <w:r w:rsidR="00CE50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преля по 28</w:t>
      </w:r>
      <w:r w:rsidR="001F32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апреля (включительно) 2024</w:t>
      </w:r>
      <w:r w:rsidR="0001460D" w:rsidRPr="00BD5D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  <w:r w:rsidR="00BD5D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1F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D5DBC" w:rsidRPr="00DF6AFE" w:rsidRDefault="001F324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Работа</w:t>
      </w:r>
      <w:r w:rsidR="0001460D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жюри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итоги экологического конкурса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30</w:t>
      </w:r>
      <w:r w:rsidR="00CE50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апреля по 12 мая (включительно) 2024</w:t>
      </w:r>
      <w:r w:rsidR="0001460D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года.</w:t>
      </w:r>
      <w:r w:rsidR="0001460D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35BD" w:rsidRPr="00DF6AFE" w:rsidRDefault="002D5193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6F35BD"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Критерии оценки</w:t>
      </w:r>
      <w:r w:rsidR="00BD5D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Конкурса</w:t>
      </w:r>
      <w:r w:rsidRPr="00DF6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F6AFE" w:rsidRPr="00DF6AFE" w:rsidRDefault="00DF6AFE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количество собранных батареек </w:t>
      </w:r>
      <w:r w:rsidR="00CE50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полиэтиленовых бутылок</w:t>
      </w:r>
      <w:r w:rsidR="00CE50B1" w:rsidRPr="00780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 PET</w:t>
      </w:r>
      <w:r w:rsidR="00CE50B1"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6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килограммах;</w:t>
      </w:r>
    </w:p>
    <w:p w:rsidR="00DF6AFE" w:rsidRPr="00DF6AFE" w:rsidRDefault="00AC254F" w:rsidP="00DF6A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F6AFE" w:rsidRPr="00DF6AFE">
        <w:rPr>
          <w:rFonts w:ascii="Times New Roman" w:hAnsi="Times New Roman" w:cs="Times New Roman"/>
          <w:sz w:val="24"/>
          <w:szCs w:val="24"/>
        </w:rPr>
        <w:t>практическая значимость;</w:t>
      </w:r>
      <w:r w:rsidR="00DF6AFE" w:rsidRPr="00DF6AFE">
        <w:rPr>
          <w:sz w:val="24"/>
          <w:szCs w:val="24"/>
        </w:rPr>
        <w:t xml:space="preserve"> </w:t>
      </w:r>
    </w:p>
    <w:p w:rsidR="00DF6AFE" w:rsidRPr="00DF6AFE" w:rsidRDefault="00DF6AFE" w:rsidP="00DF6AFE">
      <w:pPr>
        <w:pStyle w:val="a7"/>
        <w:ind w:left="-284" w:firstLine="284"/>
        <w:jc w:val="both"/>
      </w:pPr>
      <w:r w:rsidRPr="00DF6AFE">
        <w:t>- информативность;</w:t>
      </w:r>
    </w:p>
    <w:p w:rsidR="00DF6AFE" w:rsidRPr="00DF6AFE" w:rsidRDefault="00DF6AFE" w:rsidP="00DF6AFE">
      <w:pPr>
        <w:pStyle w:val="a7"/>
        <w:ind w:left="-284" w:firstLine="284"/>
        <w:jc w:val="both"/>
      </w:pPr>
      <w:r w:rsidRPr="00DF6AFE">
        <w:t>- оригинальность;</w:t>
      </w:r>
    </w:p>
    <w:p w:rsidR="00BD5DBC" w:rsidRPr="00DF6AFE" w:rsidRDefault="00DF6AFE" w:rsidP="00DF6AFE">
      <w:pPr>
        <w:pStyle w:val="a7"/>
        <w:ind w:left="-284" w:firstLine="284"/>
        <w:jc w:val="both"/>
        <w:rPr>
          <w:spacing w:val="1"/>
        </w:rPr>
      </w:pPr>
      <w:r w:rsidRPr="00DF6AFE">
        <w:t>- отношение автора</w:t>
      </w:r>
      <w:r w:rsidR="00AC254F">
        <w:rPr>
          <w:rStyle w:val="apple-converted-space"/>
          <w:color w:val="000000"/>
        </w:rPr>
        <w:t xml:space="preserve"> </w:t>
      </w:r>
      <w:r w:rsidRPr="00DF6AFE">
        <w:rPr>
          <w:spacing w:val="1"/>
        </w:rPr>
        <w:t>к проблеме.</w:t>
      </w:r>
    </w:p>
    <w:p w:rsidR="00DF6AFE" w:rsidRPr="00DF6AFE" w:rsidRDefault="00DF6AFE" w:rsidP="00DF6AFE">
      <w:pPr>
        <w:pStyle w:val="a7"/>
        <w:ind w:left="-284" w:firstLine="284"/>
        <w:jc w:val="both"/>
        <w:rPr>
          <w:b/>
          <w:color w:val="000000"/>
          <w:spacing w:val="1"/>
        </w:rPr>
      </w:pPr>
      <w:r w:rsidRPr="00DF6AFE">
        <w:rPr>
          <w:b/>
          <w:spacing w:val="1"/>
        </w:rPr>
        <w:t>5. Подведение итогов конкурса.</w:t>
      </w:r>
    </w:p>
    <w:p w:rsidR="00DF6AFE" w:rsidRPr="00DF6AFE" w:rsidRDefault="00DF6AFE" w:rsidP="00DF6AFE">
      <w:pPr>
        <w:tabs>
          <w:tab w:val="left" w:pos="5490"/>
        </w:tabs>
        <w:spacing w:after="0" w:line="276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AFE">
        <w:rPr>
          <w:rFonts w:ascii="Times New Roman" w:hAnsi="Times New Roman" w:cs="Times New Roman"/>
          <w:sz w:val="24"/>
          <w:szCs w:val="24"/>
        </w:rPr>
        <w:t>5.1. Оргкомитет проводит оценку конкурсных работ согласно установленным критериям и определяет победителей и призеров. По итогам Конкурса определяется победитель в каждой номинации.</w:t>
      </w:r>
    </w:p>
    <w:p w:rsidR="00DF6AFE" w:rsidRPr="00DF6AFE" w:rsidRDefault="00DF6AFE" w:rsidP="00DF6A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F6AFE">
        <w:rPr>
          <w:rFonts w:ascii="Times New Roman" w:hAnsi="Times New Roman" w:cs="Times New Roman"/>
          <w:sz w:val="24"/>
          <w:szCs w:val="24"/>
        </w:rPr>
        <w:t xml:space="preserve">5.2. Победители и призеры Конкурса награждаются грамотами ТОО Заводского района. </w:t>
      </w:r>
    </w:p>
    <w:p w:rsidR="00DF6AFE" w:rsidRPr="00DF6AFE" w:rsidRDefault="00DF6AFE" w:rsidP="00DF6AFE">
      <w:pPr>
        <w:spacing w:after="0" w:line="276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AFE">
        <w:rPr>
          <w:rFonts w:ascii="Times New Roman" w:hAnsi="Times New Roman" w:cs="Times New Roman"/>
          <w:sz w:val="24"/>
          <w:szCs w:val="24"/>
        </w:rPr>
        <w:t>7.3.</w:t>
      </w:r>
      <w:r w:rsidR="00AC254F">
        <w:rPr>
          <w:rFonts w:ascii="Times New Roman" w:hAnsi="Times New Roman" w:cs="Times New Roman"/>
          <w:sz w:val="24"/>
          <w:szCs w:val="24"/>
        </w:rPr>
        <w:t xml:space="preserve"> </w:t>
      </w:r>
      <w:r w:rsidRPr="00DF6AFE">
        <w:rPr>
          <w:rFonts w:ascii="Times New Roman" w:hAnsi="Times New Roman" w:cs="Times New Roman"/>
          <w:sz w:val="24"/>
          <w:szCs w:val="24"/>
        </w:rPr>
        <w:t xml:space="preserve">Наградные материалы Конкурса будут размещены на сайте </w:t>
      </w:r>
      <w:r w:rsidRPr="00DF6AFE">
        <w:rPr>
          <w:rFonts w:ascii="Times New Roman" w:hAnsi="Times New Roman" w:cs="Times New Roman"/>
          <w:b/>
          <w:sz w:val="24"/>
          <w:szCs w:val="24"/>
        </w:rPr>
        <w:t>Центра творчества Заводского района в разделе Конкурсы и н</w:t>
      </w:r>
      <w:r w:rsidR="00CE50B1">
        <w:rPr>
          <w:rFonts w:ascii="Times New Roman" w:hAnsi="Times New Roman" w:cs="Times New Roman"/>
          <w:b/>
          <w:sz w:val="24"/>
          <w:szCs w:val="24"/>
        </w:rPr>
        <w:t>а главной странице не позднее 16 мая 2024</w:t>
      </w:r>
      <w:r w:rsidRPr="00DF6AFE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6F35BD" w:rsidRPr="00DF6AFE" w:rsidRDefault="006F35BD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5193" w:rsidRDefault="002D5193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Pr="00BD5DBC" w:rsidRDefault="00BD5DBC" w:rsidP="00BD5DBC">
      <w:pPr>
        <w:tabs>
          <w:tab w:val="left" w:pos="5970"/>
        </w:tabs>
        <w:spacing w:after="0"/>
        <w:ind w:left="-426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BD5DBC">
        <w:rPr>
          <w:rFonts w:ascii="Times New Roman" w:hAnsi="Times New Roman" w:cs="Times New Roman"/>
          <w:sz w:val="18"/>
          <w:szCs w:val="18"/>
        </w:rPr>
        <w:t>Исп. Кочергина И.П.</w:t>
      </w:r>
    </w:p>
    <w:p w:rsidR="00BD5DBC" w:rsidRPr="00BD5DBC" w:rsidRDefault="00BD5DBC" w:rsidP="00BD5DBC">
      <w:pPr>
        <w:tabs>
          <w:tab w:val="left" w:pos="5970"/>
        </w:tabs>
        <w:ind w:left="-426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BD5DBC">
        <w:rPr>
          <w:rFonts w:ascii="Times New Roman" w:hAnsi="Times New Roman" w:cs="Times New Roman"/>
          <w:sz w:val="18"/>
          <w:szCs w:val="18"/>
        </w:rPr>
        <w:t>8- 904-574-24-71</w:t>
      </w: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Default="00BD5DBC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254F" w:rsidRDefault="00AC254F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254F" w:rsidRDefault="00AC254F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254F" w:rsidRDefault="00AC254F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254F" w:rsidRDefault="00AC254F" w:rsidP="00DF6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BC" w:rsidRPr="00BD5DBC" w:rsidRDefault="00DF6AFE" w:rsidP="00BD5DBC">
      <w:pPr>
        <w:tabs>
          <w:tab w:val="left" w:pos="59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F6AFE">
        <w:rPr>
          <w:rStyle w:val="a4"/>
          <w:color w:val="000000"/>
          <w:sz w:val="24"/>
          <w:szCs w:val="24"/>
        </w:rPr>
        <w:lastRenderedPageBreak/>
        <w:t xml:space="preserve"> </w:t>
      </w:r>
      <w:r w:rsidR="00BD5DBC" w:rsidRPr="00BD5DB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D5DBC" w:rsidRPr="00BD5DBC" w:rsidRDefault="00BD5DBC" w:rsidP="00BD5DBC">
      <w:pPr>
        <w:tabs>
          <w:tab w:val="left" w:pos="5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5DBC" w:rsidRPr="00BD5DBC" w:rsidRDefault="00BD5DBC" w:rsidP="00BD5DBC">
      <w:pPr>
        <w:tabs>
          <w:tab w:val="left" w:pos="59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5DBC" w:rsidRPr="00BD5DBC" w:rsidRDefault="00BD5DBC" w:rsidP="00BD5DBC">
      <w:pPr>
        <w:tabs>
          <w:tab w:val="left" w:pos="59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BC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BD5DBC" w:rsidRDefault="00BD5DBC" w:rsidP="00BD5DBC">
      <w:pPr>
        <w:tabs>
          <w:tab w:val="left" w:pos="59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BC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районном </w:t>
      </w:r>
      <w:r w:rsidR="00AC254F">
        <w:rPr>
          <w:rFonts w:ascii="Times New Roman" w:hAnsi="Times New Roman" w:cs="Times New Roman"/>
          <w:b/>
          <w:sz w:val="28"/>
          <w:szCs w:val="28"/>
        </w:rPr>
        <w:t xml:space="preserve">экологическом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</w:p>
    <w:p w:rsidR="00BD5DBC" w:rsidRPr="00BD5DBC" w:rsidRDefault="00A311E6" w:rsidP="00BD5DBC">
      <w:pPr>
        <w:tabs>
          <w:tab w:val="left" w:pos="59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 </w:t>
      </w:r>
      <w:r w:rsidRPr="00A31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сортировка</w:t>
      </w:r>
      <w:r w:rsidR="00BD5DBC">
        <w:rPr>
          <w:rFonts w:ascii="Times New Roman" w:hAnsi="Times New Roman" w:cs="Times New Roman"/>
          <w:b/>
          <w:sz w:val="28"/>
          <w:szCs w:val="28"/>
        </w:rPr>
        <w:t>!»</w:t>
      </w:r>
    </w:p>
    <w:p w:rsidR="00BD5DBC" w:rsidRPr="00BD5DBC" w:rsidRDefault="00BD5DBC" w:rsidP="00BD5DBC">
      <w:pPr>
        <w:tabs>
          <w:tab w:val="left" w:pos="59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5DBC" w:rsidRPr="00BD5DBC" w:rsidRDefault="00BD5DBC" w:rsidP="00BD5DBC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854"/>
      </w:tblGrid>
      <w:tr w:rsidR="00BD5DBC" w:rsidRPr="00BD5DBC" w:rsidTr="00970F2B">
        <w:trPr>
          <w:trHeight w:val="399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753"/>
        </w:trPr>
        <w:tc>
          <w:tcPr>
            <w:tcW w:w="4390" w:type="dxa"/>
            <w:shd w:val="clear" w:color="auto" w:fill="auto"/>
          </w:tcPr>
          <w:p w:rsidR="00BD5DBC" w:rsidRPr="00970F2B" w:rsidRDefault="00AC254F" w:rsidP="00970F2B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="00970F2B"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Эко сортировка</w:t>
            </w:r>
            <w:r w:rsid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970F2B"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(сбор отработанных батареек)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F2B" w:rsidRPr="00BD5DBC" w:rsidTr="00970F2B">
        <w:trPr>
          <w:trHeight w:val="303"/>
        </w:trPr>
        <w:tc>
          <w:tcPr>
            <w:tcW w:w="4390" w:type="dxa"/>
            <w:shd w:val="clear" w:color="auto" w:fill="auto"/>
          </w:tcPr>
          <w:p w:rsidR="00970F2B" w:rsidRPr="00970F2B" w:rsidRDefault="00970F2B" w:rsidP="00BD5DBC">
            <w:pPr>
              <w:tabs>
                <w:tab w:val="left" w:pos="59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«Эко сортировка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(сбор   использованных полиэтиленовых бутылок 1, PET)</w:t>
            </w:r>
          </w:p>
        </w:tc>
        <w:tc>
          <w:tcPr>
            <w:tcW w:w="4854" w:type="dxa"/>
            <w:shd w:val="clear" w:color="auto" w:fill="auto"/>
          </w:tcPr>
          <w:p w:rsidR="00970F2B" w:rsidRPr="00BD5DBC" w:rsidRDefault="00970F2B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752"/>
        </w:trPr>
        <w:tc>
          <w:tcPr>
            <w:tcW w:w="4390" w:type="dxa"/>
            <w:shd w:val="clear" w:color="auto" w:fill="auto"/>
          </w:tcPr>
          <w:p w:rsidR="00BD5DBC" w:rsidRPr="00970F2B" w:rsidRDefault="00AC254F" w:rsidP="00970F2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фотоконкурс «</w:t>
            </w:r>
            <w:r w:rsidR="00970F2B" w:rsidRPr="00970F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970F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охрани природу Кузбасса!</w:t>
            </w:r>
            <w:r w:rsidRPr="00970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809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 (участников)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767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ОУ, класс или объединение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767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ФИО (полностью) руководителя, должность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810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 педагога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BC" w:rsidRPr="00BD5DBC" w:rsidTr="00970F2B">
        <w:trPr>
          <w:trHeight w:val="809"/>
        </w:trPr>
        <w:tc>
          <w:tcPr>
            <w:tcW w:w="4390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BC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 педагога</w:t>
            </w:r>
          </w:p>
        </w:tc>
        <w:tc>
          <w:tcPr>
            <w:tcW w:w="4854" w:type="dxa"/>
            <w:shd w:val="clear" w:color="auto" w:fill="auto"/>
          </w:tcPr>
          <w:p w:rsidR="00BD5DBC" w:rsidRPr="00BD5DBC" w:rsidRDefault="00BD5DBC" w:rsidP="00BD5DBC">
            <w:pPr>
              <w:tabs>
                <w:tab w:val="left" w:pos="59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DBC" w:rsidRPr="00BD5DBC" w:rsidRDefault="00BD5DBC" w:rsidP="00AC254F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D5DBC" w:rsidRPr="00BD5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B666A"/>
    <w:multiLevelType w:val="multilevel"/>
    <w:tmpl w:val="854E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40"/>
    <w:rsid w:val="0001460D"/>
    <w:rsid w:val="000700DC"/>
    <w:rsid w:val="00156652"/>
    <w:rsid w:val="001A260C"/>
    <w:rsid w:val="001F324C"/>
    <w:rsid w:val="002D5193"/>
    <w:rsid w:val="002E3E80"/>
    <w:rsid w:val="00471259"/>
    <w:rsid w:val="00526237"/>
    <w:rsid w:val="006F35BD"/>
    <w:rsid w:val="006F6540"/>
    <w:rsid w:val="0075210F"/>
    <w:rsid w:val="00780870"/>
    <w:rsid w:val="007B413F"/>
    <w:rsid w:val="00970F2B"/>
    <w:rsid w:val="00991D7E"/>
    <w:rsid w:val="009F6DAB"/>
    <w:rsid w:val="00A311E6"/>
    <w:rsid w:val="00AC254F"/>
    <w:rsid w:val="00BA58B1"/>
    <w:rsid w:val="00BB3462"/>
    <w:rsid w:val="00BD5DBC"/>
    <w:rsid w:val="00CE50B1"/>
    <w:rsid w:val="00D617D0"/>
    <w:rsid w:val="00DF6AFE"/>
    <w:rsid w:val="00EC4251"/>
    <w:rsid w:val="00F7255E"/>
    <w:rsid w:val="00FA1A57"/>
    <w:rsid w:val="00FC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197E8-95E0-4138-86CE-CEF7799A7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35BD"/>
    <w:rPr>
      <w:b/>
      <w:bCs/>
    </w:rPr>
  </w:style>
  <w:style w:type="table" w:styleId="a5">
    <w:name w:val="Table Grid"/>
    <w:basedOn w:val="a1"/>
    <w:rsid w:val="00991D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B413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F6AFE"/>
  </w:style>
  <w:style w:type="paragraph" w:styleId="a7">
    <w:name w:val="No Spacing"/>
    <w:uiPriority w:val="1"/>
    <w:qFormat/>
    <w:rsid w:val="00DF6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C1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1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chergina_ira@inbox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CB83B-9584-45A9-B4E0-CCAF7088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cp:lastPrinted>2024-04-03T03:00:00Z</cp:lastPrinted>
  <dcterms:created xsi:type="dcterms:W3CDTF">2023-03-21T08:26:00Z</dcterms:created>
  <dcterms:modified xsi:type="dcterms:W3CDTF">2024-04-10T05:44:00Z</dcterms:modified>
</cp:coreProperties>
</file>